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63" w:rsidRPr="00151639" w:rsidRDefault="00C40092" w:rsidP="00C40092">
      <w:pPr>
        <w:jc w:val="center"/>
        <w:rPr>
          <w:rFonts w:ascii="Traditional Arabic" w:hAnsi="Traditional Arabic" w:cs="Traditional Arabic"/>
          <w:b/>
          <w:bCs/>
          <w:sz w:val="44"/>
          <w:szCs w:val="44"/>
          <w:rtl/>
          <w:lang w:bidi="ar-EG"/>
        </w:rPr>
      </w:pPr>
      <w:r w:rsidRPr="00151639">
        <w:rPr>
          <w:rFonts w:ascii="Traditional Arabic" w:hAnsi="Traditional Arabic" w:cs="Traditional Arabic"/>
          <w:b/>
          <w:bCs/>
          <w:sz w:val="44"/>
          <w:szCs w:val="44"/>
          <w:rtl/>
          <w:lang w:bidi="ar-EG"/>
        </w:rPr>
        <w:t>عنوان البحث (خط 22)</w:t>
      </w:r>
    </w:p>
    <w:p w:rsidR="00C40092" w:rsidRPr="00151639" w:rsidRDefault="00C40092" w:rsidP="00151639">
      <w:pPr>
        <w:jc w:val="center"/>
        <w:rPr>
          <w:rFonts w:ascii="Traditional Arabic" w:hAnsi="Traditional Arabic" w:cs="Traditional Arabic"/>
          <w:sz w:val="30"/>
          <w:szCs w:val="30"/>
          <w:rtl/>
          <w:lang w:bidi="ar-EG"/>
        </w:rPr>
      </w:pPr>
      <w:r w:rsidRPr="00151639">
        <w:rPr>
          <w:rFonts w:ascii="Traditional Arabic" w:hAnsi="Traditional Arabic" w:cs="Traditional Arabic"/>
          <w:sz w:val="30"/>
          <w:szCs w:val="30"/>
          <w:rtl/>
          <w:lang w:bidi="ar-EG"/>
        </w:rPr>
        <w:t>اسم الباحث 1, اسم الباحث 2, اسم الباحث 3 (</w:t>
      </w:r>
      <w:r w:rsidR="001E5FF1" w:rsidRPr="00151639">
        <w:rPr>
          <w:rFonts w:ascii="Traditional Arabic" w:hAnsi="Traditional Arabic" w:cs="Traditional Arabic"/>
          <w:sz w:val="30"/>
          <w:szCs w:val="30"/>
          <w:rtl/>
          <w:lang w:bidi="ar-EG"/>
        </w:rPr>
        <w:t>مقاس</w:t>
      </w:r>
      <w:r w:rsidRPr="00151639">
        <w:rPr>
          <w:rFonts w:ascii="Traditional Arabic" w:hAnsi="Traditional Arabic" w:cs="Traditional Arabic"/>
          <w:sz w:val="30"/>
          <w:szCs w:val="30"/>
          <w:rtl/>
          <w:lang w:bidi="ar-EG"/>
        </w:rPr>
        <w:t xml:space="preserve"> 1</w:t>
      </w:r>
      <w:r w:rsidR="00151639">
        <w:rPr>
          <w:rFonts w:ascii="Traditional Arabic" w:hAnsi="Traditional Arabic" w:cs="Traditional Arabic" w:hint="cs"/>
          <w:sz w:val="30"/>
          <w:szCs w:val="30"/>
          <w:rtl/>
          <w:lang w:bidi="ar-EG"/>
        </w:rPr>
        <w:t>5</w:t>
      </w:r>
      <w:r w:rsidRPr="00151639">
        <w:rPr>
          <w:rFonts w:ascii="Traditional Arabic" w:hAnsi="Traditional Arabic" w:cs="Traditional Arabic"/>
          <w:sz w:val="30"/>
          <w:szCs w:val="30"/>
          <w:rtl/>
          <w:lang w:bidi="ar-EG"/>
        </w:rPr>
        <w:t>)</w:t>
      </w:r>
    </w:p>
    <w:p w:rsidR="00C40092" w:rsidRPr="00151639" w:rsidRDefault="00C40092" w:rsidP="00151639">
      <w:pPr>
        <w:jc w:val="center"/>
        <w:rPr>
          <w:rFonts w:ascii="Traditional Arabic" w:hAnsi="Traditional Arabic" w:cs="Traditional Arabic"/>
          <w:sz w:val="30"/>
          <w:szCs w:val="30"/>
          <w:rtl/>
          <w:lang w:bidi="ar-EG"/>
        </w:rPr>
      </w:pPr>
      <w:r w:rsidRPr="00151639">
        <w:rPr>
          <w:rFonts w:ascii="Traditional Arabic" w:hAnsi="Traditional Arabic" w:cs="Traditional Arabic"/>
          <w:sz w:val="30"/>
          <w:szCs w:val="30"/>
          <w:rtl/>
          <w:lang w:bidi="ar-EG"/>
        </w:rPr>
        <w:t>1 جهة الانتماء وعنوان الباحث الاول (</w:t>
      </w:r>
      <w:r w:rsidR="001E5FF1" w:rsidRPr="00151639">
        <w:rPr>
          <w:rFonts w:ascii="Traditional Arabic" w:hAnsi="Traditional Arabic" w:cs="Traditional Arabic"/>
          <w:sz w:val="30"/>
          <w:szCs w:val="30"/>
          <w:rtl/>
          <w:lang w:bidi="ar-EG"/>
        </w:rPr>
        <w:t>مقاس</w:t>
      </w:r>
      <w:r w:rsidRPr="00151639">
        <w:rPr>
          <w:rFonts w:ascii="Traditional Arabic" w:hAnsi="Traditional Arabic" w:cs="Traditional Arabic"/>
          <w:sz w:val="30"/>
          <w:szCs w:val="30"/>
          <w:rtl/>
          <w:lang w:bidi="ar-EG"/>
        </w:rPr>
        <w:t xml:space="preserve"> 1</w:t>
      </w:r>
      <w:r w:rsidR="00151639" w:rsidRPr="00151639">
        <w:rPr>
          <w:rFonts w:ascii="Traditional Arabic" w:hAnsi="Traditional Arabic" w:cs="Traditional Arabic" w:hint="cs"/>
          <w:sz w:val="30"/>
          <w:szCs w:val="30"/>
          <w:rtl/>
          <w:lang w:bidi="ar-EG"/>
        </w:rPr>
        <w:t>5</w:t>
      </w:r>
      <w:r w:rsidRPr="00151639">
        <w:rPr>
          <w:rFonts w:ascii="Traditional Arabic" w:hAnsi="Traditional Arabic" w:cs="Traditional Arabic"/>
          <w:sz w:val="30"/>
          <w:szCs w:val="30"/>
          <w:rtl/>
          <w:lang w:bidi="ar-EG"/>
        </w:rPr>
        <w:t>)</w:t>
      </w:r>
    </w:p>
    <w:p w:rsidR="00C40092" w:rsidRPr="00151639" w:rsidRDefault="00C40092" w:rsidP="00C40092">
      <w:pPr>
        <w:jc w:val="center"/>
        <w:rPr>
          <w:rFonts w:ascii="Traditional Arabic" w:hAnsi="Traditional Arabic" w:cs="Traditional Arabic"/>
          <w:sz w:val="30"/>
          <w:szCs w:val="30"/>
          <w:rtl/>
          <w:lang w:bidi="ar-EG"/>
        </w:rPr>
      </w:pPr>
      <w:r w:rsidRPr="00151639">
        <w:rPr>
          <w:rFonts w:ascii="Traditional Arabic" w:hAnsi="Traditional Arabic" w:cs="Traditional Arabic"/>
          <w:sz w:val="30"/>
          <w:szCs w:val="30"/>
          <w:rtl/>
          <w:lang w:bidi="ar-EG"/>
        </w:rPr>
        <w:t>2 جهة الانتماء وعنوان الباحث الثاني</w:t>
      </w:r>
    </w:p>
    <w:p w:rsidR="00C40092" w:rsidRPr="00151639" w:rsidRDefault="00C40092" w:rsidP="00C40092">
      <w:pPr>
        <w:jc w:val="center"/>
        <w:rPr>
          <w:rFonts w:ascii="Traditional Arabic" w:hAnsi="Traditional Arabic" w:cs="Traditional Arabic"/>
          <w:sz w:val="30"/>
          <w:szCs w:val="30"/>
          <w:lang w:bidi="ar-EG"/>
        </w:rPr>
      </w:pPr>
      <w:r w:rsidRPr="00151639">
        <w:rPr>
          <w:rFonts w:ascii="Traditional Arabic" w:hAnsi="Traditional Arabic" w:cs="Traditional Arabic"/>
          <w:sz w:val="30"/>
          <w:szCs w:val="30"/>
          <w:rtl/>
          <w:lang w:bidi="ar-EG"/>
        </w:rPr>
        <w:t>3 جهة الانتماء وعنوان الباحث الثالث</w:t>
      </w:r>
    </w:p>
    <w:p w:rsidR="00151639" w:rsidRPr="00151639" w:rsidRDefault="00151639" w:rsidP="00151639">
      <w:pPr>
        <w:jc w:val="center"/>
        <w:rPr>
          <w:rFonts w:ascii="Traditional Arabic" w:hAnsi="Traditional Arabic" w:cs="Traditional Arabic"/>
          <w:sz w:val="30"/>
          <w:szCs w:val="30"/>
          <w:lang w:bidi="ar-EG"/>
        </w:rPr>
      </w:pPr>
      <w:r w:rsidRPr="00151639">
        <w:rPr>
          <w:rFonts w:ascii="Traditional Arabic" w:hAnsi="Traditional Arabic" w:cs="Traditional Arabic"/>
          <w:sz w:val="30"/>
          <w:szCs w:val="30"/>
          <w:lang w:bidi="ar-EG"/>
        </w:rPr>
        <w:t>name@email.com</w:t>
      </w:r>
      <w:r w:rsidRPr="00151639">
        <w:rPr>
          <w:rFonts w:ascii="Traditional Arabic" w:hAnsi="Traditional Arabic" w:cs="Traditional Arabic" w:hint="cs"/>
          <w:sz w:val="30"/>
          <w:szCs w:val="30"/>
          <w:rtl/>
          <w:lang w:bidi="ar-EG"/>
        </w:rPr>
        <w:t xml:space="preserve"> </w:t>
      </w:r>
      <w:r w:rsidRPr="00151639">
        <w:rPr>
          <w:rFonts w:ascii="Traditional Arabic" w:hAnsi="Traditional Arabic" w:cs="Traditional Arabic" w:hint="cs"/>
          <w:sz w:val="30"/>
          <w:szCs w:val="30"/>
          <w:rtl/>
          <w:lang w:bidi="ar-EG"/>
        </w:rPr>
        <w:t>البريد الالكتروني:</w:t>
      </w:r>
    </w:p>
    <w:p w:rsidR="00C40092" w:rsidRPr="00151639" w:rsidRDefault="00C40092" w:rsidP="00C40092">
      <w:pPr>
        <w:jc w:val="center"/>
        <w:rPr>
          <w:rFonts w:ascii="Traditional Arabic" w:hAnsi="Traditional Arabic" w:cs="Traditional Arabic"/>
          <w:sz w:val="24"/>
          <w:szCs w:val="24"/>
          <w:rtl/>
          <w:lang w:bidi="ar-EG"/>
        </w:rPr>
      </w:pPr>
    </w:p>
    <w:p w:rsidR="00C40092" w:rsidRPr="00151639" w:rsidRDefault="00C40092" w:rsidP="00151639">
      <w:pPr>
        <w:jc w:val="right"/>
        <w:rPr>
          <w:rFonts w:ascii="Traditional Arabic" w:hAnsi="Traditional Arabic" w:cs="Traditional Arabic"/>
          <w:b/>
          <w:bCs/>
          <w:sz w:val="40"/>
          <w:szCs w:val="40"/>
          <w:rtl/>
          <w:lang w:bidi="ar-EG"/>
        </w:rPr>
      </w:pPr>
      <w:r w:rsidRPr="00151639">
        <w:rPr>
          <w:rFonts w:ascii="Traditional Arabic" w:hAnsi="Traditional Arabic" w:cs="Traditional Arabic"/>
          <w:b/>
          <w:bCs/>
          <w:sz w:val="40"/>
          <w:szCs w:val="40"/>
          <w:rtl/>
          <w:lang w:bidi="ar-EG"/>
        </w:rPr>
        <w:t>ملخص البحث (</w:t>
      </w:r>
      <w:r w:rsidR="001E5FF1" w:rsidRPr="00151639">
        <w:rPr>
          <w:rFonts w:ascii="Traditional Arabic" w:hAnsi="Traditional Arabic" w:cs="Traditional Arabic"/>
          <w:b/>
          <w:bCs/>
          <w:sz w:val="40"/>
          <w:szCs w:val="40"/>
          <w:rtl/>
          <w:lang w:bidi="ar-EG"/>
        </w:rPr>
        <w:t>مقاس</w:t>
      </w:r>
      <w:r w:rsidRPr="00151639">
        <w:rPr>
          <w:rFonts w:ascii="Traditional Arabic" w:hAnsi="Traditional Arabic" w:cs="Traditional Arabic"/>
          <w:b/>
          <w:bCs/>
          <w:sz w:val="40"/>
          <w:szCs w:val="40"/>
          <w:rtl/>
          <w:lang w:bidi="ar-EG"/>
        </w:rPr>
        <w:t xml:space="preserve"> </w:t>
      </w:r>
      <w:r w:rsidR="00151639">
        <w:rPr>
          <w:rFonts w:ascii="Traditional Arabic" w:hAnsi="Traditional Arabic" w:cs="Traditional Arabic" w:hint="cs"/>
          <w:b/>
          <w:bCs/>
          <w:sz w:val="40"/>
          <w:szCs w:val="40"/>
          <w:rtl/>
          <w:lang w:bidi="ar-EG"/>
        </w:rPr>
        <w:t>20</w:t>
      </w:r>
      <w:r w:rsidRPr="00151639">
        <w:rPr>
          <w:rFonts w:ascii="Traditional Arabic" w:hAnsi="Traditional Arabic" w:cs="Traditional Arabic"/>
          <w:b/>
          <w:bCs/>
          <w:sz w:val="40"/>
          <w:szCs w:val="40"/>
          <w:rtl/>
          <w:lang w:bidi="ar-EG"/>
        </w:rPr>
        <w:t>)</w:t>
      </w:r>
    </w:p>
    <w:p w:rsidR="00B8203A" w:rsidRPr="00151639" w:rsidRDefault="00B8203A" w:rsidP="00151639">
      <w:pPr>
        <w:jc w:val="right"/>
        <w:rPr>
          <w:rFonts w:ascii="Traditional Arabic" w:hAnsi="Traditional Arabic" w:cs="Traditional Arabic"/>
          <w:sz w:val="30"/>
          <w:szCs w:val="30"/>
          <w:lang w:bidi="ar-EG"/>
        </w:rPr>
      </w:pPr>
      <w:r w:rsidRPr="00151639">
        <w:rPr>
          <w:rFonts w:ascii="Traditional Arabic" w:hAnsi="Traditional Arabic" w:cs="Traditional Arabic"/>
          <w:sz w:val="30"/>
          <w:szCs w:val="30"/>
          <w:rtl/>
          <w:lang w:bidi="ar-EG"/>
        </w:rPr>
        <w:t>ملخص البحث المقدم يوضح فيه النقاط المه</w:t>
      </w:r>
      <w:r w:rsidR="001E5FF1" w:rsidRPr="00151639">
        <w:rPr>
          <w:rFonts w:ascii="Traditional Arabic" w:hAnsi="Traditional Arabic" w:cs="Traditional Arabic"/>
          <w:sz w:val="30"/>
          <w:szCs w:val="30"/>
          <w:rtl/>
          <w:lang w:bidi="ar-EG"/>
        </w:rPr>
        <w:t xml:space="preserve">مة التي يركز عليها البحث وايضا </w:t>
      </w:r>
      <w:r w:rsidRPr="00151639">
        <w:rPr>
          <w:rFonts w:ascii="Traditional Arabic" w:hAnsi="Traditional Arabic" w:cs="Traditional Arabic"/>
          <w:sz w:val="30"/>
          <w:szCs w:val="30"/>
          <w:rtl/>
          <w:lang w:bidi="ar-EG"/>
        </w:rPr>
        <w:t>الاساسيات المعتمدة في الحسابات مثل اعتماد الرسم العثما</w:t>
      </w:r>
      <w:r w:rsidR="001E5FF1" w:rsidRPr="00151639">
        <w:rPr>
          <w:rFonts w:ascii="Traditional Arabic" w:hAnsi="Traditional Arabic" w:cs="Traditional Arabic"/>
          <w:sz w:val="30"/>
          <w:szCs w:val="30"/>
          <w:rtl/>
          <w:lang w:bidi="ar-EG"/>
        </w:rPr>
        <w:t xml:space="preserve">ني او احتساب الهمزة. أيضا كون </w:t>
      </w:r>
      <w:r w:rsidRPr="00151639">
        <w:rPr>
          <w:rFonts w:ascii="Traditional Arabic" w:hAnsi="Traditional Arabic" w:cs="Traditional Arabic"/>
          <w:sz w:val="30"/>
          <w:szCs w:val="30"/>
          <w:rtl/>
          <w:lang w:bidi="ar-EG"/>
        </w:rPr>
        <w:t>واو</w:t>
      </w:r>
      <w:r w:rsidR="001E5FF1" w:rsidRPr="00151639">
        <w:rPr>
          <w:rFonts w:ascii="Traditional Arabic" w:hAnsi="Traditional Arabic" w:cs="Traditional Arabic"/>
          <w:sz w:val="30"/>
          <w:szCs w:val="30"/>
          <w:rtl/>
          <w:lang w:bidi="ar-EG"/>
        </w:rPr>
        <w:t xml:space="preserve"> العطف</w:t>
      </w:r>
      <w:r w:rsidRPr="00151639">
        <w:rPr>
          <w:rFonts w:ascii="Traditional Arabic" w:hAnsi="Traditional Arabic" w:cs="Traditional Arabic"/>
          <w:sz w:val="30"/>
          <w:szCs w:val="30"/>
          <w:rtl/>
          <w:lang w:bidi="ar-EG"/>
        </w:rPr>
        <w:t xml:space="preserve"> مدمجة مع الكلمة التالية او تحسب منفردة. أيضا كون الهمزة تحسب حرفا مختلفا عند حساب الجمل او كالالف وغيرها من الاساسيات التي تسهل على القارئ تتبع البحث. أيضا هذا الجزء يجب ان يسرد باختصار اهم استنتاجات البحث وما يمكن ان يترتيب عليها من ابحاث مستقبلية. الملخص </w:t>
      </w:r>
      <w:r w:rsidR="001E5FF1" w:rsidRPr="00151639">
        <w:rPr>
          <w:rFonts w:ascii="Traditional Arabic" w:hAnsi="Traditional Arabic" w:cs="Traditional Arabic"/>
          <w:sz w:val="30"/>
          <w:szCs w:val="30"/>
          <w:rtl/>
          <w:lang w:bidi="ar-EG"/>
        </w:rPr>
        <w:t>يجب ان لا يزيد عة 250 كلمة وبمقاس</w:t>
      </w:r>
      <w:r w:rsidRPr="00151639">
        <w:rPr>
          <w:rFonts w:ascii="Traditional Arabic" w:hAnsi="Traditional Arabic" w:cs="Traditional Arabic"/>
          <w:sz w:val="30"/>
          <w:szCs w:val="30"/>
          <w:rtl/>
          <w:lang w:bidi="ar-EG"/>
        </w:rPr>
        <w:t xml:space="preserve"> 1</w:t>
      </w:r>
      <w:r w:rsidR="00151639">
        <w:rPr>
          <w:rFonts w:ascii="Traditional Arabic" w:hAnsi="Traditional Arabic" w:cs="Traditional Arabic" w:hint="cs"/>
          <w:sz w:val="30"/>
          <w:szCs w:val="30"/>
          <w:rtl/>
          <w:lang w:bidi="ar-EG"/>
        </w:rPr>
        <w:t>5</w:t>
      </w:r>
      <w:r w:rsidRPr="00151639">
        <w:rPr>
          <w:rFonts w:ascii="Traditional Arabic" w:hAnsi="Traditional Arabic" w:cs="Traditional Arabic"/>
          <w:sz w:val="30"/>
          <w:szCs w:val="30"/>
          <w:rtl/>
          <w:lang w:bidi="ar-EG"/>
        </w:rPr>
        <w:t xml:space="preserve">. في البحث </w:t>
      </w:r>
      <w:r w:rsidR="00151639" w:rsidRPr="00151639">
        <w:rPr>
          <w:rFonts w:ascii="Traditional Arabic" w:hAnsi="Traditional Arabic" w:cs="Traditional Arabic"/>
          <w:sz w:val="30"/>
          <w:szCs w:val="30"/>
          <w:lang w:bidi="ar-EG"/>
        </w:rPr>
        <w:t>Traditional Arabic</w:t>
      </w:r>
      <w:r w:rsidRPr="00151639">
        <w:rPr>
          <w:rFonts w:ascii="Traditional Arabic" w:hAnsi="Traditional Arabic" w:cs="Traditional Arabic"/>
          <w:sz w:val="30"/>
          <w:szCs w:val="30"/>
          <w:rtl/>
          <w:lang w:bidi="ar-EG"/>
        </w:rPr>
        <w:t xml:space="preserve"> الكتابة كلها تستخدم خط </w:t>
      </w:r>
    </w:p>
    <w:p w:rsidR="00891B56" w:rsidRPr="00151639" w:rsidRDefault="00891B56" w:rsidP="00B8203A">
      <w:pPr>
        <w:jc w:val="right"/>
        <w:rPr>
          <w:rFonts w:ascii="Traditional Arabic" w:hAnsi="Traditional Arabic" w:cs="Traditional Arabic"/>
          <w:sz w:val="28"/>
          <w:szCs w:val="28"/>
          <w:lang w:bidi="ar-EG"/>
        </w:rPr>
      </w:pPr>
    </w:p>
    <w:p w:rsidR="00891B56" w:rsidRPr="00151639" w:rsidRDefault="00891B56" w:rsidP="00151639">
      <w:pPr>
        <w:jc w:val="right"/>
        <w:rPr>
          <w:rFonts w:ascii="Traditional Arabic" w:hAnsi="Traditional Arabic" w:cs="Traditional Arabic"/>
          <w:b/>
          <w:bCs/>
          <w:sz w:val="40"/>
          <w:szCs w:val="40"/>
          <w:rtl/>
          <w:lang w:bidi="ar-EG"/>
        </w:rPr>
      </w:pPr>
      <w:r w:rsidRPr="00151639">
        <w:rPr>
          <w:rFonts w:ascii="Traditional Arabic" w:hAnsi="Traditional Arabic" w:cs="Traditional Arabic"/>
          <w:b/>
          <w:bCs/>
          <w:sz w:val="40"/>
          <w:szCs w:val="40"/>
          <w:rtl/>
          <w:lang w:bidi="ar-EG"/>
        </w:rPr>
        <w:t>المقدمة (</w:t>
      </w:r>
      <w:r w:rsidR="00B24403" w:rsidRPr="00151639">
        <w:rPr>
          <w:rFonts w:ascii="Traditional Arabic" w:hAnsi="Traditional Arabic" w:cs="Traditional Arabic"/>
          <w:b/>
          <w:bCs/>
          <w:sz w:val="40"/>
          <w:szCs w:val="40"/>
          <w:rtl/>
          <w:lang w:bidi="ar-EG"/>
        </w:rPr>
        <w:t>مقاس</w:t>
      </w:r>
      <w:r w:rsidRPr="00151639">
        <w:rPr>
          <w:rFonts w:ascii="Traditional Arabic" w:hAnsi="Traditional Arabic" w:cs="Traditional Arabic"/>
          <w:b/>
          <w:bCs/>
          <w:sz w:val="40"/>
          <w:szCs w:val="40"/>
          <w:rtl/>
          <w:lang w:bidi="ar-EG"/>
        </w:rPr>
        <w:t xml:space="preserve"> </w:t>
      </w:r>
      <w:r w:rsidR="00151639" w:rsidRPr="00151639">
        <w:rPr>
          <w:rFonts w:ascii="Traditional Arabic" w:hAnsi="Traditional Arabic" w:cs="Traditional Arabic" w:hint="cs"/>
          <w:b/>
          <w:bCs/>
          <w:sz w:val="40"/>
          <w:szCs w:val="40"/>
          <w:rtl/>
          <w:lang w:bidi="ar-EG"/>
        </w:rPr>
        <w:t>20</w:t>
      </w:r>
      <w:r w:rsidRPr="00151639">
        <w:rPr>
          <w:rFonts w:ascii="Traditional Arabic" w:hAnsi="Traditional Arabic" w:cs="Traditional Arabic"/>
          <w:b/>
          <w:bCs/>
          <w:sz w:val="40"/>
          <w:szCs w:val="40"/>
          <w:rtl/>
          <w:lang w:bidi="ar-EG"/>
        </w:rPr>
        <w:t>)</w:t>
      </w:r>
    </w:p>
    <w:p w:rsidR="00891B56" w:rsidRDefault="001E5FF1" w:rsidP="00151639">
      <w:pPr>
        <w:bidi/>
        <w:rPr>
          <w:rFonts w:ascii="Traditional Arabic" w:hAnsi="Traditional Arabic" w:cs="Traditional Arabic" w:hint="cs"/>
          <w:sz w:val="30"/>
          <w:szCs w:val="30"/>
          <w:rtl/>
          <w:lang w:bidi="ar-EG"/>
        </w:rPr>
      </w:pPr>
      <w:r w:rsidRPr="00151639">
        <w:rPr>
          <w:rFonts w:ascii="Traditional Arabic" w:hAnsi="Traditional Arabic" w:cs="Traditional Arabic"/>
          <w:sz w:val="30"/>
          <w:szCs w:val="30"/>
          <w:rtl/>
          <w:lang w:bidi="ar-EG"/>
        </w:rPr>
        <w:t>توضيح خلف</w:t>
      </w:r>
      <w:r w:rsidR="00891B56" w:rsidRPr="00151639">
        <w:rPr>
          <w:rFonts w:ascii="Traditional Arabic" w:hAnsi="Traditional Arabic" w:cs="Traditional Arabic"/>
          <w:sz w:val="30"/>
          <w:szCs w:val="30"/>
          <w:rtl/>
          <w:lang w:bidi="ar-EG"/>
        </w:rPr>
        <w:t>ية البحث وتلخي</w:t>
      </w:r>
      <w:r w:rsidRPr="00151639">
        <w:rPr>
          <w:rFonts w:ascii="Traditional Arabic" w:hAnsi="Traditional Arabic" w:cs="Traditional Arabic"/>
          <w:sz w:val="30"/>
          <w:szCs w:val="30"/>
          <w:rtl/>
          <w:lang w:bidi="ar-EG"/>
        </w:rPr>
        <w:t>ص سريع للاعمال السابقة التي ترت</w:t>
      </w:r>
      <w:r w:rsidR="00891B56" w:rsidRPr="00151639">
        <w:rPr>
          <w:rFonts w:ascii="Traditional Arabic" w:hAnsi="Traditional Arabic" w:cs="Traditional Arabic"/>
          <w:sz w:val="30"/>
          <w:szCs w:val="30"/>
          <w:rtl/>
          <w:lang w:bidi="ar-EG"/>
        </w:rPr>
        <w:t>بط بالبحث مع وضع ارقام المراجع</w:t>
      </w:r>
      <w:r w:rsidR="00B24403" w:rsidRPr="00151639">
        <w:rPr>
          <w:rFonts w:ascii="Traditional Arabic" w:hAnsi="Traditional Arabic" w:cs="Traditional Arabic"/>
          <w:sz w:val="30"/>
          <w:szCs w:val="30"/>
          <w:rtl/>
          <w:lang w:val="ru-RU" w:bidi="ar-EG"/>
        </w:rPr>
        <w:t xml:space="preserve"> </w:t>
      </w:r>
      <w:r w:rsidR="00891B56" w:rsidRPr="00151639">
        <w:rPr>
          <w:rFonts w:ascii="Traditional Arabic" w:hAnsi="Traditional Arabic" w:cs="Traditional Arabic"/>
          <w:sz w:val="30"/>
          <w:szCs w:val="30"/>
          <w:rtl/>
          <w:lang w:bidi="ar-EG"/>
        </w:rPr>
        <w:t xml:space="preserve">مثل </w:t>
      </w:r>
      <w:r w:rsidR="00B24403" w:rsidRPr="00151639">
        <w:rPr>
          <w:rFonts w:ascii="Traditional Arabic" w:hAnsi="Traditional Arabic" w:cs="Traditional Arabic"/>
          <w:sz w:val="30"/>
          <w:szCs w:val="30"/>
          <w:lang w:bidi="ar-EG"/>
        </w:rPr>
        <w:t xml:space="preserve">[1] </w:t>
      </w:r>
      <w:r w:rsidR="00B24403" w:rsidRPr="00151639">
        <w:rPr>
          <w:rFonts w:ascii="Traditional Arabic" w:hAnsi="Traditional Arabic" w:cs="Traditional Arabic"/>
          <w:sz w:val="30"/>
          <w:szCs w:val="30"/>
          <w:rtl/>
          <w:lang w:bidi="ar-EG"/>
        </w:rPr>
        <w:t>و</w:t>
      </w:r>
      <w:r w:rsidR="00B24403" w:rsidRPr="00151639">
        <w:rPr>
          <w:rFonts w:ascii="Traditional Arabic" w:hAnsi="Traditional Arabic" w:cs="Traditional Arabic"/>
          <w:sz w:val="30"/>
          <w:szCs w:val="30"/>
          <w:lang w:bidi="ar-EG"/>
        </w:rPr>
        <w:t>]</w:t>
      </w:r>
      <w:r w:rsidR="00B24403" w:rsidRPr="00151639">
        <w:rPr>
          <w:rFonts w:ascii="Traditional Arabic" w:hAnsi="Traditional Arabic" w:cs="Traditional Arabic"/>
          <w:sz w:val="30"/>
          <w:szCs w:val="30"/>
          <w:rtl/>
          <w:lang w:bidi="ar-EG"/>
        </w:rPr>
        <w:t>2</w:t>
      </w:r>
      <w:r w:rsidR="00B24403" w:rsidRPr="00151639">
        <w:rPr>
          <w:rFonts w:ascii="Traditional Arabic" w:hAnsi="Traditional Arabic" w:cs="Traditional Arabic"/>
          <w:sz w:val="30"/>
          <w:szCs w:val="30"/>
          <w:lang w:bidi="ar-EG"/>
        </w:rPr>
        <w:t>[</w:t>
      </w:r>
      <w:r w:rsidRPr="00151639">
        <w:rPr>
          <w:rFonts w:ascii="Traditional Arabic" w:hAnsi="Traditional Arabic" w:cs="Traditional Arabic"/>
          <w:sz w:val="30"/>
          <w:szCs w:val="30"/>
          <w:rtl/>
          <w:lang w:bidi="ar-EG"/>
        </w:rPr>
        <w:t>. المقدمة تكتب بمقاس</w:t>
      </w:r>
      <w:r w:rsidR="00891B56" w:rsidRPr="00151639">
        <w:rPr>
          <w:rFonts w:ascii="Traditional Arabic" w:hAnsi="Traditional Arabic" w:cs="Traditional Arabic"/>
          <w:sz w:val="30"/>
          <w:szCs w:val="30"/>
          <w:rtl/>
          <w:lang w:bidi="ar-EG"/>
        </w:rPr>
        <w:t xml:space="preserve"> 1</w:t>
      </w:r>
      <w:r w:rsidR="00151639">
        <w:rPr>
          <w:rFonts w:ascii="Traditional Arabic" w:hAnsi="Traditional Arabic" w:cs="Traditional Arabic" w:hint="cs"/>
          <w:sz w:val="30"/>
          <w:szCs w:val="30"/>
          <w:rtl/>
          <w:lang w:bidi="ar-EG"/>
        </w:rPr>
        <w:t>5</w:t>
      </w:r>
      <w:r w:rsidR="00891B56" w:rsidRPr="00151639">
        <w:rPr>
          <w:rFonts w:ascii="Traditional Arabic" w:hAnsi="Traditional Arabic" w:cs="Traditional Arabic"/>
          <w:sz w:val="30"/>
          <w:szCs w:val="30"/>
          <w:rtl/>
          <w:lang w:bidi="ar-EG"/>
        </w:rPr>
        <w:t>.</w:t>
      </w:r>
    </w:p>
    <w:p w:rsidR="001154C4" w:rsidRPr="00151639" w:rsidRDefault="001154C4" w:rsidP="001154C4">
      <w:pPr>
        <w:bidi/>
        <w:rPr>
          <w:rFonts w:ascii="Traditional Arabic" w:hAnsi="Traditional Arabic" w:cs="Traditional Arabic"/>
          <w:sz w:val="30"/>
          <w:szCs w:val="30"/>
          <w:rtl/>
          <w:lang w:bidi="ar-EG"/>
        </w:rPr>
      </w:pPr>
    </w:p>
    <w:p w:rsidR="00891B56" w:rsidRPr="001154C4" w:rsidRDefault="00891B56" w:rsidP="00151639">
      <w:pPr>
        <w:jc w:val="right"/>
        <w:rPr>
          <w:rFonts w:ascii="Traditional Arabic" w:hAnsi="Traditional Arabic" w:cs="Traditional Arabic"/>
          <w:b/>
          <w:bCs/>
          <w:sz w:val="40"/>
          <w:szCs w:val="40"/>
          <w:rtl/>
          <w:lang w:bidi="ar-EG"/>
        </w:rPr>
      </w:pPr>
      <w:r w:rsidRPr="001154C4">
        <w:rPr>
          <w:rFonts w:ascii="Traditional Arabic" w:hAnsi="Traditional Arabic" w:cs="Traditional Arabic"/>
          <w:b/>
          <w:bCs/>
          <w:sz w:val="40"/>
          <w:szCs w:val="40"/>
          <w:rtl/>
          <w:lang w:bidi="ar-EG"/>
        </w:rPr>
        <w:lastRenderedPageBreak/>
        <w:t>البحث (</w:t>
      </w:r>
      <w:r w:rsidR="00B24403" w:rsidRPr="001154C4">
        <w:rPr>
          <w:rFonts w:ascii="Traditional Arabic" w:hAnsi="Traditional Arabic" w:cs="Traditional Arabic"/>
          <w:b/>
          <w:bCs/>
          <w:sz w:val="40"/>
          <w:szCs w:val="40"/>
          <w:rtl/>
          <w:lang w:bidi="ar-EG"/>
        </w:rPr>
        <w:t>مقاس</w:t>
      </w:r>
      <w:r w:rsidRPr="001154C4">
        <w:rPr>
          <w:rFonts w:ascii="Traditional Arabic" w:hAnsi="Traditional Arabic" w:cs="Traditional Arabic"/>
          <w:b/>
          <w:bCs/>
          <w:sz w:val="40"/>
          <w:szCs w:val="40"/>
          <w:rtl/>
          <w:lang w:bidi="ar-EG"/>
        </w:rPr>
        <w:t xml:space="preserve"> </w:t>
      </w:r>
      <w:r w:rsidR="00151639" w:rsidRPr="001154C4">
        <w:rPr>
          <w:rFonts w:ascii="Traditional Arabic" w:hAnsi="Traditional Arabic" w:cs="Traditional Arabic" w:hint="cs"/>
          <w:b/>
          <w:bCs/>
          <w:sz w:val="40"/>
          <w:szCs w:val="40"/>
          <w:rtl/>
          <w:lang w:bidi="ar-EG"/>
        </w:rPr>
        <w:t>20</w:t>
      </w:r>
      <w:r w:rsidRPr="001154C4">
        <w:rPr>
          <w:rFonts w:ascii="Traditional Arabic" w:hAnsi="Traditional Arabic" w:cs="Traditional Arabic"/>
          <w:b/>
          <w:bCs/>
          <w:sz w:val="40"/>
          <w:szCs w:val="40"/>
          <w:rtl/>
          <w:lang w:bidi="ar-EG"/>
        </w:rPr>
        <w:t>)</w:t>
      </w:r>
    </w:p>
    <w:p w:rsidR="00891B56" w:rsidRPr="001154C4" w:rsidRDefault="00891B56" w:rsidP="001154C4">
      <w:pPr>
        <w:jc w:val="right"/>
        <w:rPr>
          <w:rFonts w:ascii="Traditional Arabic" w:hAnsi="Traditional Arabic" w:cs="Traditional Arabic"/>
          <w:sz w:val="30"/>
          <w:szCs w:val="30"/>
          <w:rtl/>
          <w:lang w:bidi="ar-EG"/>
        </w:rPr>
      </w:pPr>
      <w:r w:rsidRPr="001154C4">
        <w:rPr>
          <w:rFonts w:ascii="Traditional Arabic" w:hAnsi="Traditional Arabic" w:cs="Traditional Arabic"/>
          <w:sz w:val="30"/>
          <w:szCs w:val="30"/>
          <w:rtl/>
          <w:lang w:bidi="ar-EG"/>
        </w:rPr>
        <w:t>هنا نترك للباحث تقسيم البحث حسب طبيعة العمل ومتطلبا</w:t>
      </w:r>
      <w:r w:rsidR="001E5FF1" w:rsidRPr="001154C4">
        <w:rPr>
          <w:rFonts w:ascii="Traditional Arabic" w:hAnsi="Traditional Arabic" w:cs="Traditional Arabic"/>
          <w:sz w:val="30"/>
          <w:szCs w:val="30"/>
          <w:rtl/>
          <w:lang w:bidi="ar-EG"/>
        </w:rPr>
        <w:t>ته مع مراعات الخط والمستخدم ومقاس</w:t>
      </w:r>
      <w:r w:rsidRPr="001154C4">
        <w:rPr>
          <w:rFonts w:ascii="Traditional Arabic" w:hAnsi="Traditional Arabic" w:cs="Traditional Arabic"/>
          <w:sz w:val="30"/>
          <w:szCs w:val="30"/>
          <w:rtl/>
          <w:lang w:bidi="ar-EG"/>
        </w:rPr>
        <w:t xml:space="preserve"> الخط 1</w:t>
      </w:r>
      <w:r w:rsidR="001154C4">
        <w:rPr>
          <w:rFonts w:ascii="Traditional Arabic" w:hAnsi="Traditional Arabic" w:cs="Traditional Arabic" w:hint="cs"/>
          <w:sz w:val="30"/>
          <w:szCs w:val="30"/>
          <w:rtl/>
          <w:lang w:bidi="ar-EG"/>
        </w:rPr>
        <w:t>5</w:t>
      </w:r>
      <w:r w:rsidRPr="001154C4">
        <w:rPr>
          <w:rFonts w:ascii="Traditional Arabic" w:hAnsi="Traditional Arabic" w:cs="Traditional Arabic"/>
          <w:sz w:val="30"/>
          <w:szCs w:val="30"/>
          <w:rtl/>
          <w:lang w:bidi="ar-EG"/>
        </w:rPr>
        <w:t>.</w:t>
      </w:r>
    </w:p>
    <w:p w:rsidR="00891B56" w:rsidRPr="001154C4" w:rsidRDefault="00891B56" w:rsidP="001154C4">
      <w:pPr>
        <w:jc w:val="right"/>
        <w:rPr>
          <w:rFonts w:ascii="Traditional Arabic" w:hAnsi="Traditional Arabic" w:cs="Traditional Arabic"/>
          <w:b/>
          <w:bCs/>
          <w:sz w:val="40"/>
          <w:szCs w:val="40"/>
          <w:rtl/>
          <w:lang w:bidi="ar-EG"/>
        </w:rPr>
      </w:pPr>
      <w:r w:rsidRPr="001154C4">
        <w:rPr>
          <w:rFonts w:ascii="Traditional Arabic" w:hAnsi="Traditional Arabic" w:cs="Traditional Arabic"/>
          <w:b/>
          <w:bCs/>
          <w:sz w:val="40"/>
          <w:szCs w:val="40"/>
          <w:rtl/>
          <w:lang w:bidi="ar-EG"/>
        </w:rPr>
        <w:t xml:space="preserve">الجدوال والاشكال التوضيحية </w:t>
      </w:r>
    </w:p>
    <w:p w:rsidR="00891B56" w:rsidRPr="001154C4" w:rsidRDefault="00891B56" w:rsidP="00B8203A">
      <w:pPr>
        <w:jc w:val="right"/>
        <w:rPr>
          <w:rFonts w:ascii="Traditional Arabic" w:hAnsi="Traditional Arabic" w:cs="Traditional Arabic"/>
          <w:sz w:val="30"/>
          <w:szCs w:val="30"/>
          <w:rtl/>
          <w:lang w:bidi="ar-EG"/>
        </w:rPr>
      </w:pPr>
      <w:r w:rsidRPr="001154C4">
        <w:rPr>
          <w:rFonts w:ascii="Traditional Arabic" w:hAnsi="Traditional Arabic" w:cs="Traditional Arabic"/>
          <w:sz w:val="30"/>
          <w:szCs w:val="30"/>
          <w:rtl/>
          <w:lang w:bidi="ar-EG"/>
        </w:rPr>
        <w:t>الجداول والاشكال التوضيحية يجب ان تكون في منتصف السطر ويجب ان يتبعها توضيح للشكل او الجدول كما في المثال ادناه</w:t>
      </w:r>
    </w:p>
    <w:tbl>
      <w:tblPr>
        <w:tblStyle w:val="TableGrid"/>
        <w:tblW w:w="0" w:type="auto"/>
        <w:tblLook w:val="04A0" w:firstRow="1" w:lastRow="0" w:firstColumn="1" w:lastColumn="0" w:noHBand="0" w:noVBand="1"/>
      </w:tblPr>
      <w:tblGrid>
        <w:gridCol w:w="3192"/>
        <w:gridCol w:w="2136"/>
        <w:gridCol w:w="4248"/>
      </w:tblGrid>
      <w:tr w:rsidR="00891B56" w:rsidRPr="00151639" w:rsidTr="0027788A">
        <w:tc>
          <w:tcPr>
            <w:tcW w:w="3192" w:type="dxa"/>
          </w:tcPr>
          <w:p w:rsidR="00891B56" w:rsidRPr="00151639" w:rsidRDefault="00891B56" w:rsidP="00B8203A">
            <w:pPr>
              <w:jc w:val="right"/>
              <w:rPr>
                <w:rFonts w:ascii="Traditional Arabic" w:hAnsi="Traditional Arabic" w:cs="Traditional Arabic"/>
                <w:b/>
                <w:bCs/>
                <w:sz w:val="28"/>
                <w:szCs w:val="28"/>
                <w:lang w:bidi="ar-EG"/>
              </w:rPr>
            </w:pPr>
            <w:r w:rsidRPr="00151639">
              <w:rPr>
                <w:rFonts w:ascii="Traditional Arabic" w:hAnsi="Traditional Arabic" w:cs="Traditional Arabic"/>
                <w:b/>
                <w:bCs/>
                <w:sz w:val="28"/>
                <w:szCs w:val="28"/>
                <w:rtl/>
                <w:lang w:bidi="ar-EG"/>
              </w:rPr>
              <w:t>اسم الخط</w:t>
            </w:r>
          </w:p>
        </w:tc>
        <w:tc>
          <w:tcPr>
            <w:tcW w:w="2136" w:type="dxa"/>
          </w:tcPr>
          <w:p w:rsidR="00891B56" w:rsidRPr="00151639" w:rsidRDefault="00B06E48" w:rsidP="00B8203A">
            <w:pPr>
              <w:jc w:val="right"/>
              <w:rPr>
                <w:rFonts w:ascii="Traditional Arabic" w:hAnsi="Traditional Arabic" w:cs="Traditional Arabic"/>
                <w:b/>
                <w:bCs/>
                <w:sz w:val="28"/>
                <w:szCs w:val="28"/>
                <w:lang w:bidi="ar-EG"/>
              </w:rPr>
            </w:pPr>
            <w:r w:rsidRPr="00151639">
              <w:rPr>
                <w:rFonts w:ascii="Traditional Arabic" w:hAnsi="Traditional Arabic" w:cs="Traditional Arabic"/>
                <w:b/>
                <w:bCs/>
                <w:sz w:val="28"/>
                <w:szCs w:val="28"/>
                <w:rtl/>
                <w:lang w:bidi="ar-EG"/>
              </w:rPr>
              <w:t>مقاس</w:t>
            </w:r>
            <w:r w:rsidR="00891B56" w:rsidRPr="00151639">
              <w:rPr>
                <w:rFonts w:ascii="Traditional Arabic" w:hAnsi="Traditional Arabic" w:cs="Traditional Arabic"/>
                <w:b/>
                <w:bCs/>
                <w:sz w:val="28"/>
                <w:szCs w:val="28"/>
                <w:rtl/>
                <w:lang w:bidi="ar-EG"/>
              </w:rPr>
              <w:t xml:space="preserve"> الخط</w:t>
            </w:r>
          </w:p>
        </w:tc>
        <w:tc>
          <w:tcPr>
            <w:tcW w:w="4248" w:type="dxa"/>
          </w:tcPr>
          <w:p w:rsidR="00891B56" w:rsidRPr="00151639" w:rsidRDefault="00891B56" w:rsidP="00B8203A">
            <w:pPr>
              <w:jc w:val="right"/>
              <w:rPr>
                <w:rFonts w:ascii="Traditional Arabic" w:hAnsi="Traditional Arabic" w:cs="Traditional Arabic"/>
                <w:b/>
                <w:bCs/>
                <w:sz w:val="28"/>
                <w:szCs w:val="28"/>
                <w:lang w:bidi="ar-EG"/>
              </w:rPr>
            </w:pPr>
            <w:r w:rsidRPr="00151639">
              <w:rPr>
                <w:rFonts w:ascii="Traditional Arabic" w:hAnsi="Traditional Arabic" w:cs="Traditional Arabic"/>
                <w:b/>
                <w:bCs/>
                <w:sz w:val="28"/>
                <w:szCs w:val="28"/>
                <w:rtl/>
                <w:lang w:bidi="ar-EG"/>
              </w:rPr>
              <w:t>الموقع</w:t>
            </w:r>
          </w:p>
        </w:tc>
      </w:tr>
      <w:tr w:rsidR="00891B56" w:rsidRPr="00151639" w:rsidTr="0027788A">
        <w:tc>
          <w:tcPr>
            <w:tcW w:w="3192" w:type="dxa"/>
          </w:tcPr>
          <w:p w:rsidR="00891B56" w:rsidRPr="00151639" w:rsidRDefault="00B114F8" w:rsidP="00B8203A">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891B56" w:rsidRPr="00151639" w:rsidRDefault="00891B56" w:rsidP="00B8203A">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22</w:t>
            </w:r>
          </w:p>
        </w:tc>
        <w:tc>
          <w:tcPr>
            <w:tcW w:w="4248" w:type="dxa"/>
          </w:tcPr>
          <w:p w:rsidR="00891B56" w:rsidRPr="00151639" w:rsidRDefault="00891B56" w:rsidP="00B8203A">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عنوان البحث</w:t>
            </w:r>
          </w:p>
        </w:tc>
      </w:tr>
      <w:tr w:rsidR="00B114F8" w:rsidRPr="00151639" w:rsidTr="0027788A">
        <w:tc>
          <w:tcPr>
            <w:tcW w:w="3192" w:type="dxa"/>
          </w:tcPr>
          <w:p w:rsidR="00B114F8" w:rsidRPr="00151639" w:rsidRDefault="00B114F8" w:rsidP="008D3BF3">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B114F8" w:rsidRPr="00151639" w:rsidRDefault="00B114F8" w:rsidP="00B114F8">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1</w:t>
            </w:r>
            <w:r>
              <w:rPr>
                <w:rFonts w:ascii="Traditional Arabic" w:hAnsi="Traditional Arabic" w:cs="Traditional Arabic"/>
                <w:sz w:val="28"/>
                <w:szCs w:val="28"/>
                <w:lang w:bidi="ar-EG"/>
              </w:rPr>
              <w:t>5</w:t>
            </w:r>
          </w:p>
        </w:tc>
        <w:tc>
          <w:tcPr>
            <w:tcW w:w="4248" w:type="dxa"/>
          </w:tcPr>
          <w:p w:rsidR="00B114F8" w:rsidRPr="00151639" w:rsidRDefault="00B114F8" w:rsidP="00B8203A">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اسماء الباحثين</w:t>
            </w:r>
          </w:p>
        </w:tc>
      </w:tr>
      <w:tr w:rsidR="00B114F8" w:rsidRPr="00151639" w:rsidTr="0027788A">
        <w:tc>
          <w:tcPr>
            <w:tcW w:w="3192" w:type="dxa"/>
          </w:tcPr>
          <w:p w:rsidR="00B114F8" w:rsidRPr="00151639" w:rsidRDefault="00B114F8" w:rsidP="008D3BF3">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B114F8" w:rsidRPr="00151639" w:rsidRDefault="00B114F8" w:rsidP="00B114F8">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1</w:t>
            </w:r>
            <w:r>
              <w:rPr>
                <w:rFonts w:ascii="Traditional Arabic" w:hAnsi="Traditional Arabic" w:cs="Traditional Arabic"/>
                <w:sz w:val="28"/>
                <w:szCs w:val="28"/>
                <w:lang w:bidi="ar-EG"/>
              </w:rPr>
              <w:t>5</w:t>
            </w:r>
          </w:p>
        </w:tc>
        <w:tc>
          <w:tcPr>
            <w:tcW w:w="4248" w:type="dxa"/>
          </w:tcPr>
          <w:p w:rsidR="00B114F8" w:rsidRPr="00151639" w:rsidRDefault="00B114F8" w:rsidP="00B114F8">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جه وعنوان الباحثين</w:t>
            </w:r>
          </w:p>
        </w:tc>
      </w:tr>
      <w:tr w:rsidR="00B114F8" w:rsidRPr="00151639" w:rsidTr="0027788A">
        <w:tc>
          <w:tcPr>
            <w:tcW w:w="3192" w:type="dxa"/>
          </w:tcPr>
          <w:p w:rsidR="00B114F8" w:rsidRPr="00151639" w:rsidRDefault="00B114F8" w:rsidP="008D3BF3">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B114F8" w:rsidRPr="00151639" w:rsidRDefault="00B114F8" w:rsidP="00B114F8">
            <w:pPr>
              <w:jc w:val="right"/>
              <w:rPr>
                <w:rFonts w:ascii="Traditional Arabic" w:hAnsi="Traditional Arabic" w:cs="Traditional Arabic"/>
                <w:sz w:val="28"/>
                <w:szCs w:val="35"/>
                <w:rtl/>
                <w:cs/>
                <w:lang w:bidi="th-TH"/>
              </w:rPr>
            </w:pPr>
            <w:r>
              <w:rPr>
                <w:rFonts w:ascii="Traditional Arabic" w:hAnsi="Traditional Arabic" w:cs="Traditional Arabic"/>
                <w:sz w:val="28"/>
                <w:szCs w:val="28"/>
                <w:lang w:bidi="ar-EG"/>
              </w:rPr>
              <w:t>20</w:t>
            </w:r>
            <w:r w:rsidRPr="00151639">
              <w:rPr>
                <w:rFonts w:ascii="Traditional Arabic" w:hAnsi="Traditional Arabic" w:cs="Traditional Arabic"/>
                <w:sz w:val="28"/>
                <w:szCs w:val="28"/>
                <w:lang w:bidi="ar-EG"/>
              </w:rPr>
              <w:t xml:space="preserve"> + bold</w:t>
            </w:r>
          </w:p>
        </w:tc>
        <w:tc>
          <w:tcPr>
            <w:tcW w:w="4248" w:type="dxa"/>
          </w:tcPr>
          <w:p w:rsidR="00B114F8" w:rsidRPr="00151639" w:rsidRDefault="00B114F8" w:rsidP="00275791">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عناوين اجزاء البحث</w:t>
            </w:r>
          </w:p>
        </w:tc>
      </w:tr>
      <w:tr w:rsidR="00B114F8" w:rsidRPr="00151639" w:rsidTr="0027788A">
        <w:tc>
          <w:tcPr>
            <w:tcW w:w="3192" w:type="dxa"/>
          </w:tcPr>
          <w:p w:rsidR="00B114F8" w:rsidRPr="00151639" w:rsidRDefault="00B114F8" w:rsidP="008D3BF3">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B114F8" w:rsidRPr="00151639" w:rsidRDefault="00B114F8" w:rsidP="00B114F8">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1</w:t>
            </w:r>
            <w:r>
              <w:rPr>
                <w:rFonts w:ascii="Traditional Arabic" w:hAnsi="Traditional Arabic" w:cs="Traditional Arabic"/>
                <w:sz w:val="28"/>
                <w:szCs w:val="28"/>
                <w:lang w:bidi="ar-EG"/>
              </w:rPr>
              <w:t>5</w:t>
            </w:r>
          </w:p>
        </w:tc>
        <w:tc>
          <w:tcPr>
            <w:tcW w:w="4248" w:type="dxa"/>
          </w:tcPr>
          <w:p w:rsidR="00B114F8" w:rsidRPr="00151639" w:rsidRDefault="00B114F8" w:rsidP="00275791">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الكتابة في كل الاجزاء الاخري</w:t>
            </w:r>
          </w:p>
        </w:tc>
      </w:tr>
      <w:tr w:rsidR="00B114F8" w:rsidRPr="00151639" w:rsidTr="0027788A">
        <w:tc>
          <w:tcPr>
            <w:tcW w:w="3192" w:type="dxa"/>
          </w:tcPr>
          <w:p w:rsidR="00B114F8" w:rsidRPr="00151639" w:rsidRDefault="00B114F8" w:rsidP="008D3BF3">
            <w:pPr>
              <w:jc w:val="right"/>
              <w:rPr>
                <w:rFonts w:ascii="Traditional Arabic" w:hAnsi="Traditional Arabic" w:cs="Traditional Arabic"/>
                <w:sz w:val="28"/>
                <w:szCs w:val="28"/>
                <w:lang w:bidi="ar-EG"/>
              </w:rPr>
            </w:pPr>
            <w:r>
              <w:rPr>
                <w:rFonts w:ascii="Traditional Arabic" w:hAnsi="Traditional Arabic" w:cs="Traditional Arabic"/>
                <w:sz w:val="28"/>
                <w:szCs w:val="28"/>
                <w:lang w:bidi="ar-EG"/>
              </w:rPr>
              <w:t>Traditional Arabic</w:t>
            </w:r>
          </w:p>
        </w:tc>
        <w:tc>
          <w:tcPr>
            <w:tcW w:w="2136" w:type="dxa"/>
          </w:tcPr>
          <w:p w:rsidR="00B114F8" w:rsidRPr="00151639" w:rsidRDefault="00B114F8" w:rsidP="00B114F8">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1</w:t>
            </w:r>
            <w:r>
              <w:rPr>
                <w:rFonts w:ascii="Traditional Arabic" w:hAnsi="Traditional Arabic" w:cs="Traditional Arabic"/>
                <w:sz w:val="28"/>
                <w:szCs w:val="28"/>
                <w:lang w:bidi="ar-EG"/>
              </w:rPr>
              <w:t>2</w:t>
            </w:r>
          </w:p>
        </w:tc>
        <w:tc>
          <w:tcPr>
            <w:tcW w:w="4248" w:type="dxa"/>
          </w:tcPr>
          <w:p w:rsidR="00B114F8" w:rsidRPr="00151639" w:rsidRDefault="00B114F8" w:rsidP="00275791">
            <w:pPr>
              <w:jc w:val="right"/>
              <w:rPr>
                <w:rFonts w:ascii="Traditional Arabic" w:hAnsi="Traditional Arabic" w:cs="Traditional Arabic"/>
                <w:sz w:val="28"/>
                <w:szCs w:val="28"/>
                <w:lang w:bidi="ar-EG"/>
              </w:rPr>
            </w:pPr>
            <w:r w:rsidRPr="00151639">
              <w:rPr>
                <w:rFonts w:ascii="Traditional Arabic" w:hAnsi="Traditional Arabic" w:cs="Traditional Arabic"/>
                <w:sz w:val="28"/>
                <w:szCs w:val="28"/>
                <w:rtl/>
                <w:lang w:bidi="ar-EG"/>
              </w:rPr>
              <w:t>تعريف الجداول او الاشكال التوضيحية</w:t>
            </w:r>
          </w:p>
        </w:tc>
      </w:tr>
    </w:tbl>
    <w:p w:rsidR="00891B56" w:rsidRPr="00151639" w:rsidRDefault="0027788A" w:rsidP="00B06E48">
      <w:pPr>
        <w:jc w:val="right"/>
        <w:rPr>
          <w:rFonts w:ascii="Traditional Arabic" w:hAnsi="Traditional Arabic" w:cs="Traditional Arabic"/>
          <w:sz w:val="24"/>
          <w:szCs w:val="24"/>
          <w:rtl/>
          <w:lang w:bidi="ar-EG"/>
        </w:rPr>
      </w:pPr>
      <w:r w:rsidRPr="00151639">
        <w:rPr>
          <w:rFonts w:ascii="Traditional Arabic" w:hAnsi="Traditional Arabic" w:cs="Traditional Arabic"/>
          <w:sz w:val="24"/>
          <w:szCs w:val="24"/>
          <w:rtl/>
          <w:lang w:bidi="ar-EG"/>
        </w:rPr>
        <w:t xml:space="preserve">جدول 1: </w:t>
      </w:r>
      <w:r w:rsidR="00B06E48" w:rsidRPr="00151639">
        <w:rPr>
          <w:rFonts w:ascii="Traditional Arabic" w:hAnsi="Traditional Arabic" w:cs="Traditional Arabic"/>
          <w:sz w:val="24"/>
          <w:szCs w:val="24"/>
          <w:rtl/>
          <w:lang w:bidi="ar-EG"/>
        </w:rPr>
        <w:t>مقاس</w:t>
      </w:r>
      <w:r w:rsidRPr="00151639">
        <w:rPr>
          <w:rFonts w:ascii="Traditional Arabic" w:hAnsi="Traditional Arabic" w:cs="Traditional Arabic"/>
          <w:sz w:val="24"/>
          <w:szCs w:val="24"/>
          <w:rtl/>
          <w:lang w:bidi="ar-EG"/>
        </w:rPr>
        <w:t xml:space="preserve"> الحروف والخط المستعمل في كل اجزاء البحث</w:t>
      </w:r>
      <w:bookmarkStart w:id="0" w:name="_GoBack"/>
      <w:bookmarkEnd w:id="0"/>
    </w:p>
    <w:p w:rsidR="0027788A" w:rsidRPr="00B114F8" w:rsidRDefault="0027788A" w:rsidP="00B8203A">
      <w:pPr>
        <w:jc w:val="right"/>
        <w:rPr>
          <w:rFonts w:ascii="Traditional Arabic" w:hAnsi="Traditional Arabic" w:cs="Traditional Arabic"/>
          <w:b/>
          <w:bCs/>
          <w:sz w:val="30"/>
          <w:szCs w:val="30"/>
          <w:rtl/>
          <w:lang w:bidi="ar-EG"/>
        </w:rPr>
      </w:pPr>
      <w:r w:rsidRPr="00B114F8">
        <w:rPr>
          <w:rFonts w:ascii="Traditional Arabic" w:hAnsi="Traditional Arabic" w:cs="Traditional Arabic"/>
          <w:b/>
          <w:bCs/>
          <w:sz w:val="40"/>
          <w:szCs w:val="40"/>
          <w:rtl/>
          <w:lang w:bidi="ar-EG"/>
        </w:rPr>
        <w:t>المراجع</w:t>
      </w:r>
    </w:p>
    <w:p w:rsidR="00891B56" w:rsidRPr="00B114F8" w:rsidRDefault="00037D05" w:rsidP="00B8203A">
      <w:pPr>
        <w:jc w:val="right"/>
        <w:rPr>
          <w:rFonts w:ascii="Traditional Arabic" w:hAnsi="Traditional Arabic" w:cs="Traditional Arabic"/>
          <w:sz w:val="30"/>
          <w:szCs w:val="30"/>
          <w:rtl/>
          <w:lang w:bidi="ar-EG"/>
        </w:rPr>
      </w:pPr>
      <w:r w:rsidRPr="00B114F8">
        <w:rPr>
          <w:rFonts w:ascii="Traditional Arabic" w:hAnsi="Traditional Arabic" w:cs="Traditional Arabic"/>
          <w:sz w:val="30"/>
          <w:szCs w:val="30"/>
          <w:rtl/>
          <w:lang w:bidi="ar-EG"/>
        </w:rPr>
        <w:t>1- اسماء الباحثين , "اسم البحث ", مجلة النشر, عدد النشر, السنة</w:t>
      </w:r>
    </w:p>
    <w:p w:rsidR="00037D05" w:rsidRPr="00B114F8" w:rsidRDefault="00037D05" w:rsidP="00B8203A">
      <w:pPr>
        <w:jc w:val="right"/>
        <w:rPr>
          <w:rFonts w:ascii="Traditional Arabic" w:hAnsi="Traditional Arabic" w:cs="Traditional Arabic"/>
          <w:sz w:val="30"/>
          <w:szCs w:val="30"/>
          <w:rtl/>
          <w:lang w:bidi="ar-EG"/>
        </w:rPr>
      </w:pPr>
      <w:r w:rsidRPr="00B114F8">
        <w:rPr>
          <w:rFonts w:ascii="Traditional Arabic" w:hAnsi="Traditional Arabic" w:cs="Traditional Arabic"/>
          <w:sz w:val="30"/>
          <w:szCs w:val="30"/>
          <w:rtl/>
          <w:lang w:bidi="ar-EG"/>
        </w:rPr>
        <w:t>2- اسماء المؤلفين, "اسم الكتاب",الناشر, سنة النشر</w:t>
      </w:r>
    </w:p>
    <w:p w:rsidR="00037D05" w:rsidRPr="00151639" w:rsidRDefault="00037D05" w:rsidP="00B8203A">
      <w:pPr>
        <w:jc w:val="right"/>
        <w:rPr>
          <w:rFonts w:ascii="Traditional Arabic" w:hAnsi="Traditional Arabic" w:cs="Traditional Arabic"/>
          <w:sz w:val="28"/>
          <w:szCs w:val="28"/>
          <w:lang w:bidi="ar-EG"/>
        </w:rPr>
      </w:pPr>
      <w:r w:rsidRPr="00B114F8">
        <w:rPr>
          <w:rFonts w:ascii="Traditional Arabic" w:hAnsi="Traditional Arabic" w:cs="Traditional Arabic"/>
          <w:sz w:val="30"/>
          <w:szCs w:val="30"/>
          <w:lang w:bidi="ar-EG"/>
        </w:rPr>
        <w:t>(www.7ameem.com)</w:t>
      </w:r>
      <w:r w:rsidRPr="00B114F8">
        <w:rPr>
          <w:rFonts w:ascii="Traditional Arabic" w:hAnsi="Traditional Arabic" w:cs="Traditional Arabic"/>
          <w:sz w:val="30"/>
          <w:szCs w:val="30"/>
          <w:rtl/>
          <w:lang w:bidi="ar-EG"/>
        </w:rPr>
        <w:t>3- اسم الموقع</w:t>
      </w:r>
      <w:r w:rsidRPr="00151639">
        <w:rPr>
          <w:rFonts w:ascii="Traditional Arabic" w:hAnsi="Traditional Arabic" w:cs="Traditional Arabic"/>
          <w:sz w:val="28"/>
          <w:szCs w:val="28"/>
          <w:rtl/>
          <w:lang w:bidi="ar-EG"/>
        </w:rPr>
        <w:t xml:space="preserve"> </w:t>
      </w:r>
    </w:p>
    <w:sectPr w:rsidR="00037D05" w:rsidRPr="001516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16" w:rsidRDefault="00382316" w:rsidP="00C40092">
      <w:pPr>
        <w:spacing w:after="0" w:line="240" w:lineRule="auto"/>
      </w:pPr>
      <w:r>
        <w:separator/>
      </w:r>
    </w:p>
  </w:endnote>
  <w:endnote w:type="continuationSeparator" w:id="0">
    <w:p w:rsidR="00382316" w:rsidRDefault="00382316" w:rsidP="00C4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16" w:rsidRDefault="00382316" w:rsidP="00C40092">
      <w:pPr>
        <w:spacing w:after="0" w:line="240" w:lineRule="auto"/>
      </w:pPr>
      <w:r>
        <w:separator/>
      </w:r>
    </w:p>
  </w:footnote>
  <w:footnote w:type="continuationSeparator" w:id="0">
    <w:p w:rsidR="00382316" w:rsidRDefault="00382316" w:rsidP="00C40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92"/>
    <w:rsid w:val="00004BE9"/>
    <w:rsid w:val="00037D05"/>
    <w:rsid w:val="000B25AF"/>
    <w:rsid w:val="001154C4"/>
    <w:rsid w:val="00151639"/>
    <w:rsid w:val="001658B2"/>
    <w:rsid w:val="001E5FF1"/>
    <w:rsid w:val="0027788A"/>
    <w:rsid w:val="00310A0C"/>
    <w:rsid w:val="00382316"/>
    <w:rsid w:val="00450D11"/>
    <w:rsid w:val="004C006B"/>
    <w:rsid w:val="005E353B"/>
    <w:rsid w:val="006745DF"/>
    <w:rsid w:val="006C3F13"/>
    <w:rsid w:val="0074527E"/>
    <w:rsid w:val="00891B56"/>
    <w:rsid w:val="00AE58B8"/>
    <w:rsid w:val="00B06E48"/>
    <w:rsid w:val="00B114F8"/>
    <w:rsid w:val="00B173BF"/>
    <w:rsid w:val="00B24403"/>
    <w:rsid w:val="00B67663"/>
    <w:rsid w:val="00B8203A"/>
    <w:rsid w:val="00C40092"/>
    <w:rsid w:val="00D0458F"/>
    <w:rsid w:val="00ED3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092"/>
  </w:style>
  <w:style w:type="paragraph" w:styleId="Footer">
    <w:name w:val="footer"/>
    <w:basedOn w:val="Normal"/>
    <w:link w:val="FooterChar"/>
    <w:uiPriority w:val="99"/>
    <w:unhideWhenUsed/>
    <w:rsid w:val="00C4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092"/>
  </w:style>
  <w:style w:type="paragraph" w:styleId="ListParagraph">
    <w:name w:val="List Paragraph"/>
    <w:basedOn w:val="Normal"/>
    <w:uiPriority w:val="34"/>
    <w:qFormat/>
    <w:rsid w:val="00891B56"/>
    <w:pPr>
      <w:ind w:left="720"/>
      <w:contextualSpacing/>
    </w:pPr>
  </w:style>
  <w:style w:type="table" w:styleId="TableGrid">
    <w:name w:val="Table Grid"/>
    <w:basedOn w:val="TableNormal"/>
    <w:uiPriority w:val="59"/>
    <w:rsid w:val="00891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092"/>
  </w:style>
  <w:style w:type="paragraph" w:styleId="Footer">
    <w:name w:val="footer"/>
    <w:basedOn w:val="Normal"/>
    <w:link w:val="FooterChar"/>
    <w:uiPriority w:val="99"/>
    <w:unhideWhenUsed/>
    <w:rsid w:val="00C4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092"/>
  </w:style>
  <w:style w:type="paragraph" w:styleId="ListParagraph">
    <w:name w:val="List Paragraph"/>
    <w:basedOn w:val="Normal"/>
    <w:uiPriority w:val="34"/>
    <w:qFormat/>
    <w:rsid w:val="00891B56"/>
    <w:pPr>
      <w:ind w:left="720"/>
      <w:contextualSpacing/>
    </w:pPr>
  </w:style>
  <w:style w:type="table" w:styleId="TableGrid">
    <w:name w:val="Table Grid"/>
    <w:basedOn w:val="TableNormal"/>
    <w:uiPriority w:val="59"/>
    <w:rsid w:val="00891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waleed mohammed</dc:creator>
  <cp:lastModifiedBy>waleed mohammed</cp:lastModifiedBy>
  <cp:revision>4</cp:revision>
  <dcterms:created xsi:type="dcterms:W3CDTF">2015-01-24T02:48:00Z</dcterms:created>
  <dcterms:modified xsi:type="dcterms:W3CDTF">2015-01-24T02:48:00Z</dcterms:modified>
</cp:coreProperties>
</file>